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250A" w14:textId="77777777" w:rsidR="00253EDE" w:rsidRPr="0012143F" w:rsidRDefault="00253EDE" w:rsidP="00253EDE">
      <w:pPr>
        <w:jc w:val="center"/>
        <w:rPr>
          <w:rFonts w:ascii="Arial" w:hAnsi="Arial" w:cs="Arial"/>
          <w:b/>
          <w:sz w:val="120"/>
          <w:szCs w:val="120"/>
          <w:u w:val="single"/>
        </w:rPr>
      </w:pPr>
      <w:r w:rsidRPr="0012143F">
        <w:rPr>
          <w:rFonts w:ascii="Arial" w:hAnsi="Arial" w:cs="Arial"/>
          <w:b/>
          <w:sz w:val="120"/>
          <w:szCs w:val="120"/>
          <w:u w:val="single"/>
        </w:rPr>
        <w:t>İLAN</w:t>
      </w:r>
    </w:p>
    <w:p w14:paraId="023FD185" w14:textId="77777777" w:rsidR="00253EDE" w:rsidRPr="001B0C8B" w:rsidRDefault="00253EDE" w:rsidP="00253EDE">
      <w:pPr>
        <w:jc w:val="center"/>
        <w:rPr>
          <w:rFonts w:ascii="Arial" w:hAnsi="Arial" w:cs="Arial"/>
          <w:b/>
        </w:rPr>
      </w:pPr>
    </w:p>
    <w:p w14:paraId="65558978" w14:textId="3F35D292" w:rsidR="00253EDE" w:rsidRPr="00D22CFA" w:rsidRDefault="00253EDE" w:rsidP="00253EDE">
      <w:pPr>
        <w:jc w:val="both"/>
        <w:rPr>
          <w:rFonts w:ascii="Arial" w:hAnsi="Arial" w:cs="Arial"/>
          <w:b/>
        </w:rPr>
      </w:pPr>
      <w:bookmarkStart w:id="0" w:name="_Hlk216267418"/>
      <w:r w:rsidRPr="001B0C8B">
        <w:rPr>
          <w:rFonts w:ascii="Arial" w:hAnsi="Arial" w:cs="Arial"/>
          <w:b/>
        </w:rPr>
        <w:t xml:space="preserve">6331 SAYILI İŞ SAĞLIĞI VE GÜVENLİĞİ KANUNUNUN 20. MADDESİ VE ÇALIŞMA VE </w:t>
      </w:r>
      <w:r w:rsidRPr="00D22CFA">
        <w:rPr>
          <w:rFonts w:ascii="Arial" w:hAnsi="Arial" w:cs="Arial"/>
          <w:b/>
        </w:rPr>
        <w:t>SOSYAL GÜVENLİK BAKANLIĞININ 29.08.2013 TARİH VE 28750 SAYILI RESMİ GAZETEDE YAYINLANAN TEBLİĞİNİN 5. MADDE 2. BENDİNE GÖRE 24 / 12/ 2025 TARİHİNDE ÇALIŞAN TEMSİLCİSİ SEÇİMİ YAPILACAĞI İLAN EDİLMİŞTİR.</w:t>
      </w:r>
      <w:bookmarkEnd w:id="0"/>
      <w:r w:rsidRPr="00D22CFA">
        <w:rPr>
          <w:rFonts w:ascii="Arial" w:hAnsi="Arial" w:cs="Arial"/>
          <w:b/>
        </w:rPr>
        <w:t xml:space="preserve"> </w:t>
      </w:r>
    </w:p>
    <w:p w14:paraId="1D87BC9B" w14:textId="77777777" w:rsidR="00253EDE" w:rsidRPr="00D22CFA" w:rsidRDefault="00253EDE" w:rsidP="00253EDE">
      <w:pPr>
        <w:ind w:firstLine="708"/>
        <w:jc w:val="both"/>
        <w:rPr>
          <w:rFonts w:ascii="Arial" w:hAnsi="Arial" w:cs="Arial"/>
          <w:b/>
        </w:rPr>
      </w:pPr>
    </w:p>
    <w:p w14:paraId="7B5B4206" w14:textId="77777777" w:rsidR="00253EDE" w:rsidRPr="00D22CFA" w:rsidRDefault="00253EDE" w:rsidP="00253EDE">
      <w:pPr>
        <w:jc w:val="both"/>
        <w:rPr>
          <w:rFonts w:ascii="Arial" w:hAnsi="Arial" w:cs="Arial"/>
        </w:rPr>
      </w:pPr>
      <w:r w:rsidRPr="00D22CFA">
        <w:rPr>
          <w:rFonts w:ascii="Arial" w:hAnsi="Arial" w:cs="Arial"/>
        </w:rPr>
        <w:t xml:space="preserve">SEÇİM SONUCUNDA İŞ SAĞLIĞI VE GÜVENLİĞİ İLE İLGİLİ ÇALIŞMALARA KATILMA, ÇALIŞMALARI İZLEME, TEDBİR ALINMASINI İSTEME, TEKLİFLERDE BULUNMA VE BENZERİ KONULARDA ÇALIŞANLARI TEMSİL ETMEYE YETKİLİ OLARAK AŞAĞIDA BELİRTİLEN NİTELİKLERE SAHİP BİR KİŞİ, </w:t>
      </w:r>
      <w:r w:rsidRPr="00D22CFA">
        <w:rPr>
          <w:rFonts w:ascii="Arial" w:hAnsi="Arial" w:cs="Arial"/>
          <w:b/>
        </w:rPr>
        <w:t xml:space="preserve">ÇALIŞAN TEMSİLCİSİ </w:t>
      </w:r>
      <w:r w:rsidRPr="00D22CFA">
        <w:rPr>
          <w:rFonts w:ascii="Arial" w:hAnsi="Arial" w:cs="Arial"/>
        </w:rPr>
        <w:t xml:space="preserve">OLARAK SEÇİLECEKTİR. </w:t>
      </w:r>
    </w:p>
    <w:p w14:paraId="7700D776" w14:textId="16F1B539" w:rsidR="00253EDE" w:rsidRPr="001B0C8B" w:rsidRDefault="00253EDE" w:rsidP="00253EDE">
      <w:pPr>
        <w:jc w:val="both"/>
        <w:rPr>
          <w:rFonts w:ascii="Arial" w:hAnsi="Arial" w:cs="Arial"/>
        </w:rPr>
      </w:pPr>
      <w:r w:rsidRPr="00D22CFA">
        <w:rPr>
          <w:rFonts w:ascii="Arial" w:hAnsi="Arial" w:cs="Arial"/>
        </w:rPr>
        <w:t xml:space="preserve">ÇALIŞAN TEMSİLCİ OLMAK İSTEYEN ADAYLARIN 22 / 12 /2025 TARİHİNE KADAR </w:t>
      </w:r>
      <w:r w:rsidR="004A1469">
        <w:rPr>
          <w:rFonts w:ascii="Arial" w:hAnsi="Arial" w:cs="Arial"/>
        </w:rPr>
        <w:t>DR. KUDRET ÖKTEM ÖZTÜRK’E</w:t>
      </w:r>
      <w:r w:rsidR="00074F6A" w:rsidRPr="00D22CFA">
        <w:rPr>
          <w:rFonts w:ascii="Arial" w:hAnsi="Arial" w:cs="Arial"/>
        </w:rPr>
        <w:t xml:space="preserve"> </w:t>
      </w:r>
      <w:r w:rsidRPr="00D22CFA">
        <w:rPr>
          <w:rFonts w:ascii="Arial" w:hAnsi="Arial" w:cs="Arial"/>
        </w:rPr>
        <w:t>MÜRACAAT ETMELERİ İLAN OLUNUR.</w:t>
      </w:r>
    </w:p>
    <w:p w14:paraId="7656D0A9" w14:textId="77777777" w:rsidR="00253EDE" w:rsidRPr="001B0C8B" w:rsidRDefault="00253EDE" w:rsidP="00253EDE">
      <w:pPr>
        <w:spacing w:line="360" w:lineRule="auto"/>
        <w:jc w:val="both"/>
        <w:rPr>
          <w:rFonts w:ascii="Arial" w:hAnsi="Arial" w:cs="Arial"/>
          <w:color w:val="000000" w:themeColor="text1"/>
        </w:rPr>
      </w:pPr>
    </w:p>
    <w:p w14:paraId="7B8FDAE7" w14:textId="77777777" w:rsidR="00253EDE" w:rsidRPr="001B0C8B" w:rsidRDefault="00253EDE" w:rsidP="00253EDE">
      <w:pPr>
        <w:spacing w:line="360" w:lineRule="auto"/>
        <w:jc w:val="both"/>
        <w:rPr>
          <w:rFonts w:ascii="Arial" w:hAnsi="Arial" w:cs="Arial"/>
          <w:color w:val="000000" w:themeColor="text1"/>
          <w:u w:val="single"/>
        </w:rPr>
      </w:pPr>
      <w:r w:rsidRPr="001B0C8B">
        <w:rPr>
          <w:rFonts w:ascii="Arial" w:hAnsi="Arial" w:cs="Arial"/>
          <w:b/>
          <w:color w:val="000000" w:themeColor="text1"/>
          <w:u w:val="single"/>
        </w:rPr>
        <w:t>İSTENEN NİTELİKLER (28750/Md-6)</w:t>
      </w:r>
      <w:r w:rsidRPr="001B0C8B">
        <w:rPr>
          <w:rFonts w:ascii="Arial" w:hAnsi="Arial" w:cs="Arial"/>
          <w:color w:val="000000" w:themeColor="text1"/>
          <w:u w:val="single"/>
        </w:rPr>
        <w:t xml:space="preserve">; </w:t>
      </w:r>
    </w:p>
    <w:p w14:paraId="58CDC554" w14:textId="77777777" w:rsidR="00253EDE" w:rsidRPr="001B0C8B" w:rsidRDefault="00253EDE" w:rsidP="00253EDE">
      <w:pPr>
        <w:pStyle w:val="NormalWeb"/>
        <w:shd w:val="clear" w:color="auto" w:fill="FFFFFF"/>
        <w:spacing w:before="0" w:beforeAutospacing="0" w:after="150" w:afterAutospacing="0" w:line="285" w:lineRule="atLeast"/>
        <w:rPr>
          <w:rFonts w:ascii="Arial" w:eastAsiaTheme="minorHAnsi" w:hAnsi="Arial" w:cs="Arial"/>
          <w:color w:val="000000" w:themeColor="text1"/>
          <w:sz w:val="22"/>
          <w:szCs w:val="22"/>
          <w:lang w:eastAsia="en-US"/>
        </w:rPr>
      </w:pPr>
      <w:r w:rsidRPr="001B0C8B">
        <w:rPr>
          <w:rFonts w:ascii="Arial" w:eastAsiaTheme="minorHAnsi" w:hAnsi="Arial" w:cs="Arial"/>
          <w:color w:val="000000" w:themeColor="text1"/>
          <w:sz w:val="22"/>
          <w:szCs w:val="22"/>
          <w:lang w:eastAsia="en-US"/>
        </w:rPr>
        <w:t>a) İŞYERİNİN TAM SÜRELİ DAİMİ ÇALIŞANI OLMASI,</w:t>
      </w:r>
    </w:p>
    <w:p w14:paraId="691819A1" w14:textId="77777777" w:rsidR="00253EDE" w:rsidRPr="001B0C8B" w:rsidRDefault="00253EDE" w:rsidP="00253EDE">
      <w:pPr>
        <w:pStyle w:val="NormalWeb"/>
        <w:shd w:val="clear" w:color="auto" w:fill="FFFFFF"/>
        <w:spacing w:before="0" w:beforeAutospacing="0" w:after="150" w:afterAutospacing="0" w:line="285" w:lineRule="atLeast"/>
        <w:rPr>
          <w:rFonts w:ascii="Arial" w:eastAsiaTheme="minorHAnsi" w:hAnsi="Arial" w:cs="Arial"/>
          <w:color w:val="000000" w:themeColor="text1"/>
          <w:sz w:val="22"/>
          <w:szCs w:val="22"/>
          <w:lang w:eastAsia="en-US"/>
        </w:rPr>
      </w:pPr>
      <w:r w:rsidRPr="001B0C8B">
        <w:rPr>
          <w:rFonts w:ascii="Arial" w:eastAsiaTheme="minorHAnsi" w:hAnsi="Arial" w:cs="Arial"/>
          <w:color w:val="000000" w:themeColor="text1"/>
          <w:sz w:val="22"/>
          <w:szCs w:val="22"/>
          <w:lang w:eastAsia="en-US"/>
        </w:rPr>
        <w:t>b) EN AZ 3 YILLIK İŞ DENEYİMİNİN BULUNMASI,</w:t>
      </w:r>
    </w:p>
    <w:p w14:paraId="5C9C27D4" w14:textId="77777777" w:rsidR="00253EDE" w:rsidRPr="001B0C8B" w:rsidRDefault="00253EDE" w:rsidP="00253EDE">
      <w:pPr>
        <w:pStyle w:val="NormalWeb"/>
        <w:shd w:val="clear" w:color="auto" w:fill="FFFFFF"/>
        <w:spacing w:before="0" w:beforeAutospacing="0" w:after="150" w:afterAutospacing="0" w:line="285" w:lineRule="atLeast"/>
        <w:rPr>
          <w:rFonts w:ascii="Arial" w:hAnsi="Arial" w:cs="Arial"/>
          <w:sz w:val="22"/>
          <w:szCs w:val="22"/>
        </w:rPr>
      </w:pPr>
      <w:r w:rsidRPr="001B0C8B">
        <w:rPr>
          <w:rFonts w:ascii="Arial" w:eastAsiaTheme="minorHAnsi" w:hAnsi="Arial" w:cs="Arial"/>
          <w:color w:val="000000" w:themeColor="text1"/>
          <w:sz w:val="22"/>
          <w:szCs w:val="22"/>
          <w:lang w:eastAsia="en-US"/>
        </w:rPr>
        <w:t>c) EN AZ ORTAOKUL DÜZEYİNDE ÖĞRENİM GÖRMÜŞ OLMASI.</w:t>
      </w:r>
    </w:p>
    <w:p w14:paraId="6DB0D0E5" w14:textId="77777777" w:rsidR="00253EDE" w:rsidRPr="001B0C8B" w:rsidRDefault="00253EDE" w:rsidP="00253EDE">
      <w:pPr>
        <w:pStyle w:val="NormalWeb"/>
        <w:numPr>
          <w:ilvl w:val="0"/>
          <w:numId w:val="1"/>
        </w:numPr>
        <w:shd w:val="clear" w:color="auto" w:fill="FFFFFF"/>
        <w:spacing w:before="0" w:beforeAutospacing="0" w:after="150" w:afterAutospacing="0" w:line="285" w:lineRule="atLeast"/>
        <w:rPr>
          <w:rFonts w:ascii="Arial" w:hAnsi="Arial" w:cs="Arial"/>
          <w:sz w:val="22"/>
          <w:szCs w:val="22"/>
        </w:rPr>
      </w:pPr>
      <w:r w:rsidRPr="001B0C8B">
        <w:rPr>
          <w:rFonts w:ascii="Arial" w:hAnsi="Arial" w:cs="Arial"/>
          <w:color w:val="000000"/>
          <w:sz w:val="22"/>
          <w:szCs w:val="22"/>
        </w:rPr>
        <w:t>Belirli süreli veya geçici işlerde (a) ve (b) bentleri, işyerinde 3 yıllık iş deneyimi bulunmayan çalışan veya aday bulunmaması halinde (b) bendi, çalışanlar veya adaylar arasında yeterli eğitim düzeyine sahip kişi bulunmaması halinde (c) bendi hükümleri uygulanmaz.</w:t>
      </w:r>
    </w:p>
    <w:p w14:paraId="334ADC13" w14:textId="77777777" w:rsidR="00253EDE" w:rsidRPr="001B0C8B" w:rsidRDefault="00253EDE" w:rsidP="00253EDE">
      <w:pPr>
        <w:rPr>
          <w:rFonts w:ascii="Arial" w:hAnsi="Arial" w:cs="Arial"/>
        </w:rPr>
      </w:pPr>
    </w:p>
    <w:p w14:paraId="59E99A8B" w14:textId="77777777" w:rsidR="00253EDE" w:rsidRPr="009B3132" w:rsidRDefault="00253EDE" w:rsidP="00253EDE">
      <w:pPr>
        <w:rPr>
          <w:rFonts w:ascii="Arial" w:hAnsi="Arial" w:cs="Arial"/>
          <w:b/>
        </w:rPr>
      </w:pPr>
      <w:r w:rsidRPr="009B3132">
        <w:rPr>
          <w:rFonts w:ascii="Arial" w:hAnsi="Arial" w:cs="Arial"/>
          <w:b/>
        </w:rPr>
        <w:t xml:space="preserve">İŞVEREN / İŞVEREN VEKİLİ </w:t>
      </w:r>
    </w:p>
    <w:p w14:paraId="71DAB7EF" w14:textId="2EA61D12" w:rsidR="00253EDE" w:rsidRPr="009B3132" w:rsidRDefault="00253EDE" w:rsidP="00253EDE">
      <w:pPr>
        <w:rPr>
          <w:rFonts w:ascii="Arial" w:hAnsi="Arial" w:cs="Arial"/>
          <w:b/>
        </w:rPr>
      </w:pPr>
      <w:r w:rsidRPr="009B3132">
        <w:rPr>
          <w:rFonts w:ascii="Arial" w:hAnsi="Arial" w:cs="Arial"/>
          <w:b/>
        </w:rPr>
        <w:t>ADI SOYADI</w:t>
      </w:r>
      <w:r w:rsidRPr="009B3132">
        <w:rPr>
          <w:rFonts w:ascii="Arial" w:hAnsi="Arial" w:cs="Arial"/>
          <w:b/>
        </w:rPr>
        <w:tab/>
        <w:t>:</w:t>
      </w:r>
      <w:r w:rsidR="00267504">
        <w:rPr>
          <w:rFonts w:ascii="Arial" w:hAnsi="Arial" w:cs="Arial"/>
          <w:b/>
        </w:rPr>
        <w:t xml:space="preserve"> </w:t>
      </w:r>
    </w:p>
    <w:p w14:paraId="6ECF4C2D" w14:textId="77777777" w:rsidR="00253EDE" w:rsidRPr="009B3132" w:rsidRDefault="00253EDE" w:rsidP="00253EDE">
      <w:pPr>
        <w:rPr>
          <w:rFonts w:ascii="Arial" w:hAnsi="Arial" w:cs="Arial"/>
          <w:b/>
        </w:rPr>
      </w:pPr>
      <w:r w:rsidRPr="009B3132">
        <w:rPr>
          <w:rFonts w:ascii="Arial" w:hAnsi="Arial" w:cs="Arial"/>
          <w:b/>
        </w:rPr>
        <w:t>İMZA</w:t>
      </w:r>
      <w:r w:rsidRPr="009B3132">
        <w:rPr>
          <w:rFonts w:ascii="Arial" w:hAnsi="Arial" w:cs="Arial"/>
          <w:b/>
        </w:rPr>
        <w:tab/>
      </w:r>
      <w:r w:rsidRPr="009B3132">
        <w:rPr>
          <w:rFonts w:ascii="Arial" w:hAnsi="Arial" w:cs="Arial"/>
          <w:b/>
        </w:rPr>
        <w:tab/>
        <w:t>:</w:t>
      </w:r>
    </w:p>
    <w:p w14:paraId="21AA3A09" w14:textId="77777777" w:rsidR="00253EDE" w:rsidRPr="001B0C8B" w:rsidRDefault="00253EDE" w:rsidP="00253EDE">
      <w:pPr>
        <w:rPr>
          <w:rFonts w:ascii="Arial" w:hAnsi="Arial" w:cs="Arial"/>
        </w:rPr>
      </w:pPr>
    </w:p>
    <w:sectPr w:rsidR="00253EDE" w:rsidRPr="001B0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777A5"/>
    <w:multiLevelType w:val="hybridMultilevel"/>
    <w:tmpl w:val="8A901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4375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DE"/>
    <w:rsid w:val="00074F6A"/>
    <w:rsid w:val="00253EDE"/>
    <w:rsid w:val="00267504"/>
    <w:rsid w:val="002B4F50"/>
    <w:rsid w:val="004310A6"/>
    <w:rsid w:val="004A1469"/>
    <w:rsid w:val="007A623A"/>
    <w:rsid w:val="0092234C"/>
    <w:rsid w:val="00AA249A"/>
    <w:rsid w:val="00AE4964"/>
    <w:rsid w:val="00D22CFA"/>
    <w:rsid w:val="00D91081"/>
    <w:rsid w:val="00D93E3C"/>
    <w:rsid w:val="00E377F4"/>
    <w:rsid w:val="00ED2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8A21"/>
  <w15:chartTrackingRefBased/>
  <w15:docId w15:val="{03A66FFF-5920-40E7-8E03-FFEA7A66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3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53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53ED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53ED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53ED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53E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3E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3E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3E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3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53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53ED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53ED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53ED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53E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3E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3E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3EDE"/>
    <w:rPr>
      <w:rFonts w:eastAsiaTheme="majorEastAsia" w:cstheme="majorBidi"/>
      <w:color w:val="272727" w:themeColor="text1" w:themeTint="D8"/>
    </w:rPr>
  </w:style>
  <w:style w:type="paragraph" w:styleId="KonuBal">
    <w:name w:val="Title"/>
    <w:basedOn w:val="Normal"/>
    <w:next w:val="Normal"/>
    <w:link w:val="KonuBalChar"/>
    <w:uiPriority w:val="10"/>
    <w:qFormat/>
    <w:rsid w:val="00253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3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3E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3E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3E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3EDE"/>
    <w:rPr>
      <w:i/>
      <w:iCs/>
      <w:color w:val="404040" w:themeColor="text1" w:themeTint="BF"/>
    </w:rPr>
  </w:style>
  <w:style w:type="paragraph" w:styleId="ListeParagraf">
    <w:name w:val="List Paragraph"/>
    <w:basedOn w:val="Normal"/>
    <w:uiPriority w:val="34"/>
    <w:qFormat/>
    <w:rsid w:val="00253EDE"/>
    <w:pPr>
      <w:ind w:left="720"/>
      <w:contextualSpacing/>
    </w:pPr>
  </w:style>
  <w:style w:type="character" w:styleId="GlVurgulama">
    <w:name w:val="Intense Emphasis"/>
    <w:basedOn w:val="VarsaylanParagrafYazTipi"/>
    <w:uiPriority w:val="21"/>
    <w:qFormat/>
    <w:rsid w:val="00253EDE"/>
    <w:rPr>
      <w:i/>
      <w:iCs/>
      <w:color w:val="0F4761" w:themeColor="accent1" w:themeShade="BF"/>
    </w:rPr>
  </w:style>
  <w:style w:type="paragraph" w:styleId="GlAlnt">
    <w:name w:val="Intense Quote"/>
    <w:basedOn w:val="Normal"/>
    <w:next w:val="Normal"/>
    <w:link w:val="GlAlntChar"/>
    <w:uiPriority w:val="30"/>
    <w:qFormat/>
    <w:rsid w:val="00253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53EDE"/>
    <w:rPr>
      <w:i/>
      <w:iCs/>
      <w:color w:val="0F4761" w:themeColor="accent1" w:themeShade="BF"/>
    </w:rPr>
  </w:style>
  <w:style w:type="character" w:styleId="GlBavuru">
    <w:name w:val="Intense Reference"/>
    <w:basedOn w:val="VarsaylanParagrafYazTipi"/>
    <w:uiPriority w:val="32"/>
    <w:qFormat/>
    <w:rsid w:val="00253EDE"/>
    <w:rPr>
      <w:b/>
      <w:bCs/>
      <w:smallCaps/>
      <w:color w:val="0F4761" w:themeColor="accent1" w:themeShade="BF"/>
      <w:spacing w:val="5"/>
    </w:rPr>
  </w:style>
  <w:style w:type="paragraph" w:styleId="GvdeMetni">
    <w:name w:val="Body Text"/>
    <w:basedOn w:val="Normal"/>
    <w:link w:val="GvdeMetniChar"/>
    <w:uiPriority w:val="99"/>
    <w:unhideWhenUsed/>
    <w:rsid w:val="00253EDE"/>
    <w:pPr>
      <w:jc w:val="both"/>
    </w:pPr>
    <w:rPr>
      <w:rFonts w:ascii="Arial" w:hAnsi="Arial" w:cs="Arial"/>
      <w:b/>
    </w:rPr>
  </w:style>
  <w:style w:type="character" w:customStyle="1" w:styleId="GvdeMetniChar">
    <w:name w:val="Gövde Metni Char"/>
    <w:basedOn w:val="VarsaylanParagrafYazTipi"/>
    <w:link w:val="GvdeMetni"/>
    <w:uiPriority w:val="99"/>
    <w:rsid w:val="00253EDE"/>
    <w:rPr>
      <w:rFonts w:ascii="Arial" w:hAnsi="Arial" w:cs="Arial"/>
      <w:b/>
    </w:rPr>
  </w:style>
  <w:style w:type="paragraph" w:styleId="NormalWeb">
    <w:name w:val="Normal (Web)"/>
    <w:basedOn w:val="Normal"/>
    <w:uiPriority w:val="99"/>
    <w:unhideWhenUsed/>
    <w:rsid w:val="00253EDE"/>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1021</Characters>
  <Application>Microsoft Office Word</Application>
  <DocSecurity>0</DocSecurity>
  <Lines>29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sari</dc:creator>
  <cp:keywords/>
  <dc:description/>
  <cp:lastModifiedBy>Yıldız Merve ÖZTÜRK</cp:lastModifiedBy>
  <cp:revision>5</cp:revision>
  <dcterms:created xsi:type="dcterms:W3CDTF">2025-12-11T12:52:00Z</dcterms:created>
  <dcterms:modified xsi:type="dcterms:W3CDTF">2025-12-16T07:25:00Z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a38fd208-d742-4882-bb9b-7c2dfdb5cc11</vt:lpwstr>
  </property>
</Properties>
</file>